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0BDBB495" w:rsidR="00E0418F" w:rsidRPr="00922E9A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9A59C5">
        <w:rPr>
          <w:rFonts w:ascii="GHEA Grapalat" w:hAnsi="GHEA Grapalat"/>
          <w:b/>
          <w:sz w:val="22"/>
          <w:szCs w:val="22"/>
          <w:lang w:val="hy-AM"/>
        </w:rPr>
        <w:t>HHH-</w:t>
      </w:r>
      <w:r w:rsidR="009A59C5">
        <w:rPr>
          <w:rFonts w:ascii="GHEA Grapalat" w:hAnsi="GHEA Grapalat"/>
          <w:b/>
          <w:sz w:val="22"/>
          <w:szCs w:val="22"/>
        </w:rPr>
        <w:t>HMATs</w:t>
      </w:r>
      <w:r w:rsidR="009A59C5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9A59C5">
        <w:rPr>
          <w:rFonts w:ascii="GHEA Grapalat" w:hAnsi="GHEA Grapalat"/>
          <w:b/>
          <w:sz w:val="22"/>
          <w:szCs w:val="22"/>
        </w:rPr>
        <w:t>25/</w:t>
      </w:r>
      <w:r w:rsidR="009A59C5" w:rsidRPr="008714DE">
        <w:rPr>
          <w:rFonts w:ascii="GHEA Grapalat" w:hAnsi="GHEA Grapalat"/>
          <w:b/>
          <w:sz w:val="22"/>
          <w:szCs w:val="22"/>
        </w:rPr>
        <w:t>3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7BDB3752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9A59C5">
        <w:rPr>
          <w:rFonts w:ascii="GHEA Grapalat" w:hAnsi="GHEA Grapalat"/>
          <w:b/>
          <w:sz w:val="22"/>
          <w:szCs w:val="22"/>
          <w:lang w:val="hy-AM"/>
        </w:rPr>
        <w:t>HHH-</w:t>
      </w:r>
      <w:r w:rsidR="009A59C5">
        <w:rPr>
          <w:rFonts w:ascii="GHEA Grapalat" w:hAnsi="GHEA Grapalat"/>
          <w:b/>
          <w:sz w:val="22"/>
          <w:szCs w:val="22"/>
        </w:rPr>
        <w:t>HMATs</w:t>
      </w:r>
      <w:r w:rsidR="009A59C5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9A59C5">
        <w:rPr>
          <w:rFonts w:ascii="GHEA Grapalat" w:hAnsi="GHEA Grapalat"/>
          <w:b/>
          <w:sz w:val="22"/>
          <w:szCs w:val="22"/>
        </w:rPr>
        <w:t>25/</w:t>
      </w:r>
      <w:r w:rsidR="009A59C5" w:rsidRPr="008714DE">
        <w:rPr>
          <w:rFonts w:ascii="GHEA Grapalat" w:hAnsi="GHEA Grapalat"/>
          <w:b/>
          <w:sz w:val="22"/>
          <w:szCs w:val="22"/>
        </w:rPr>
        <w:t>3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9A59C5" w:rsidRPr="009C124E">
        <w:rPr>
          <w:rFonts w:ascii="GHEA Grapalat" w:hAnsi="GHEA Grapalat" w:hint="eastAsia"/>
          <w:b/>
          <w:szCs w:val="24"/>
        </w:rPr>
        <w:t>Полиграфически</w:t>
      </w:r>
      <w:r w:rsidR="009A59C5">
        <w:rPr>
          <w:rFonts w:ascii="GHEA Grapalat" w:hAnsi="GHEA Grapalat" w:hint="eastAsia"/>
          <w:b/>
          <w:szCs w:val="24"/>
        </w:rPr>
        <w:t>х</w:t>
      </w:r>
      <w:r w:rsidR="009A59C5" w:rsidRPr="009C124E">
        <w:rPr>
          <w:rFonts w:ascii="GHEA Grapalat" w:hAnsi="GHEA Grapalat"/>
          <w:b/>
          <w:szCs w:val="24"/>
        </w:rPr>
        <w:t xml:space="preserve"> </w:t>
      </w:r>
      <w:r w:rsidR="009A59C5" w:rsidRPr="009C124E">
        <w:rPr>
          <w:rFonts w:ascii="GHEA Grapalat" w:hAnsi="GHEA Grapalat" w:hint="eastAsia"/>
          <w:b/>
          <w:szCs w:val="24"/>
        </w:rPr>
        <w:t>услуг</w:t>
      </w:r>
      <w:r w:rsidR="009A59C5" w:rsidRPr="009C124E">
        <w:rPr>
          <w:rFonts w:ascii="GHEA Grapalat" w:hAnsi="GHEA Grapalat"/>
          <w:b/>
          <w:szCs w:val="24"/>
        </w:rPr>
        <w:t xml:space="preserve"> </w:t>
      </w:r>
      <w:r w:rsidR="009A59C5" w:rsidRPr="009C124E">
        <w:rPr>
          <w:rFonts w:ascii="GHEA Grapalat" w:hAnsi="GHEA Grapalat" w:hint="eastAsia"/>
          <w:b/>
          <w:szCs w:val="24"/>
        </w:rPr>
        <w:t>в</w:t>
      </w:r>
      <w:r w:rsidR="009A59C5" w:rsidRPr="009C124E">
        <w:rPr>
          <w:rFonts w:ascii="GHEA Grapalat" w:hAnsi="GHEA Grapalat"/>
          <w:b/>
          <w:szCs w:val="24"/>
        </w:rPr>
        <w:t xml:space="preserve"> </w:t>
      </w:r>
      <w:r w:rsidR="009A59C5" w:rsidRPr="009C124E">
        <w:rPr>
          <w:rFonts w:ascii="GHEA Grapalat" w:hAnsi="GHEA Grapalat" w:hint="eastAsia"/>
          <w:b/>
          <w:szCs w:val="24"/>
        </w:rPr>
        <w:t>рамках</w:t>
      </w:r>
      <w:r w:rsidR="009A59C5" w:rsidRPr="009C124E">
        <w:rPr>
          <w:rFonts w:ascii="GHEA Grapalat" w:hAnsi="GHEA Grapalat"/>
          <w:b/>
          <w:szCs w:val="24"/>
        </w:rPr>
        <w:t xml:space="preserve"> «</w:t>
      </w:r>
      <w:r w:rsidR="009A59C5" w:rsidRPr="009C124E">
        <w:rPr>
          <w:rFonts w:ascii="GHEA Grapalat" w:hAnsi="GHEA Grapalat" w:hint="eastAsia"/>
          <w:b/>
          <w:szCs w:val="24"/>
        </w:rPr>
        <w:t>Медиа</w:t>
      </w:r>
      <w:r w:rsidR="009A59C5" w:rsidRPr="009C124E">
        <w:rPr>
          <w:rFonts w:ascii="GHEA Grapalat" w:hAnsi="GHEA Grapalat"/>
          <w:b/>
          <w:szCs w:val="24"/>
        </w:rPr>
        <w:t xml:space="preserve"> </w:t>
      </w:r>
      <w:r w:rsidR="009A59C5" w:rsidRPr="009C124E">
        <w:rPr>
          <w:rFonts w:ascii="GHEA Grapalat" w:hAnsi="GHEA Grapalat" w:hint="eastAsia"/>
          <w:b/>
          <w:szCs w:val="24"/>
        </w:rPr>
        <w:t>Саммита</w:t>
      </w:r>
      <w:r w:rsidR="009A59C5" w:rsidRPr="009C124E">
        <w:rPr>
          <w:rFonts w:ascii="GHEA Grapalat" w:hAnsi="GHEA Grapalat"/>
          <w:b/>
          <w:szCs w:val="24"/>
        </w:rPr>
        <w:t xml:space="preserve"> 2025» </w:t>
      </w:r>
      <w:r w:rsidR="00FF57BB" w:rsidRPr="00E51A1A">
        <w:rPr>
          <w:rFonts w:ascii="GHEA Grapalat" w:hAnsi="GHEA Grapalat"/>
          <w:szCs w:val="24"/>
        </w:rPr>
        <w:t>для своих нужд:</w:t>
      </w:r>
    </w:p>
    <w:p w14:paraId="13B0FD94" w14:textId="371A783F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F32E9B">
        <w:rPr>
          <w:rFonts w:ascii="GHEA Grapalat" w:hAnsi="GHEA Grapalat"/>
          <w:szCs w:val="24"/>
          <w:lang w:val="hy-AM"/>
        </w:rPr>
        <w:t>20</w:t>
      </w:r>
      <w:r w:rsidR="009A59C5">
        <w:rPr>
          <w:rFonts w:ascii="GHEA Grapalat" w:hAnsi="GHEA Grapalat"/>
          <w:szCs w:val="24"/>
          <w:lang w:val="hy-AM"/>
        </w:rPr>
        <w:t>.05</w:t>
      </w:r>
      <w:r w:rsidR="009A44D8">
        <w:rPr>
          <w:rFonts w:ascii="GHEA Grapalat" w:hAnsi="GHEA Grapalat"/>
          <w:szCs w:val="24"/>
        </w:rPr>
        <w:t>.2025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FA3D602" w14:textId="77777777" w:rsidR="007B0705" w:rsidRPr="0042784E" w:rsidRDefault="007B0705" w:rsidP="00BC4E3C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CB4476A" w14:textId="1FAD9EFB" w:rsidR="00FC6C43" w:rsidRDefault="007B0705" w:rsidP="00350FDF">
      <w:pPr>
        <w:widowControl w:val="0"/>
        <w:contextualSpacing/>
      </w:pPr>
      <w:r w:rsidRPr="007B0705">
        <w:rPr>
          <w:rFonts w:ascii="GHEA Grapalat" w:hAnsi="GHEA Grapalat"/>
          <w:szCs w:val="24"/>
        </w:rPr>
        <w:t xml:space="preserve">Предметом закупки является` </w:t>
      </w:r>
      <w:r w:rsidR="00350FDF" w:rsidRPr="007F0332">
        <w:rPr>
          <w:rFonts w:ascii="GHEA Grapalat" w:hAnsi="GHEA Grapalat"/>
          <w:sz w:val="16"/>
          <w:szCs w:val="16"/>
          <w:lang w:val="hy-AM"/>
        </w:rPr>
        <w:t>Полиграфические услуги</w:t>
      </w:r>
      <w:r w:rsidR="00350FDF">
        <w:rPr>
          <w:rFonts w:ascii="GHEA Grapalat" w:hAnsi="GHEA Grapalat"/>
          <w:sz w:val="16"/>
          <w:szCs w:val="16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19"/>
        <w:gridCol w:w="2211"/>
        <w:gridCol w:w="2260"/>
        <w:gridCol w:w="2576"/>
      </w:tblGrid>
      <w:tr w:rsidR="00BC4E3C" w:rsidRPr="0042784E" w14:paraId="17990235" w14:textId="77777777" w:rsidTr="001C5CEB">
        <w:trPr>
          <w:trHeight w:val="626"/>
          <w:jc w:val="center"/>
        </w:trPr>
        <w:tc>
          <w:tcPr>
            <w:tcW w:w="605" w:type="dxa"/>
            <w:shd w:val="clear" w:color="auto" w:fill="auto"/>
          </w:tcPr>
          <w:p w14:paraId="4D649F28" w14:textId="7CCBE94C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919" w:type="dxa"/>
            <w:shd w:val="clear" w:color="auto" w:fill="auto"/>
          </w:tcPr>
          <w:p w14:paraId="6EEDF493" w14:textId="6A0BEAA5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2211" w:type="dxa"/>
            <w:shd w:val="clear" w:color="auto" w:fill="auto"/>
          </w:tcPr>
          <w:p w14:paraId="4C2C10D1" w14:textId="6635B759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соответствующие требованиям приглашения</w:t>
            </w:r>
          </w:p>
          <w:p w14:paraId="779BDC32" w14:textId="518E0A60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60" w:type="dxa"/>
            <w:shd w:val="clear" w:color="auto" w:fill="auto"/>
          </w:tcPr>
          <w:p w14:paraId="5C0D9671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FE0A9F" w14:textId="10515DF9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76" w:type="dxa"/>
            <w:shd w:val="clear" w:color="auto" w:fill="auto"/>
          </w:tcPr>
          <w:p w14:paraId="1EEA24F8" w14:textId="2BCEF037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17BF6" w:rsidRPr="00993E7E" w14:paraId="2F6EB593" w14:textId="77777777" w:rsidTr="009A44D8">
        <w:trPr>
          <w:trHeight w:val="65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3F66300" w14:textId="77777777" w:rsidR="00117BF6" w:rsidRPr="00993E7E" w:rsidRDefault="00117BF6" w:rsidP="009A44D8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1919" w:type="dxa"/>
            <w:shd w:val="clear" w:color="auto" w:fill="auto"/>
            <w:vAlign w:val="center"/>
          </w:tcPr>
          <w:p w14:paraId="7E40D63B" w14:textId="4EDE2386" w:rsidR="00117BF6" w:rsidRPr="006D7272" w:rsidRDefault="00350FDF" w:rsidP="009A44D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Мрав Принт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18679078" w14:textId="77777777" w:rsidR="00117BF6" w:rsidRPr="00993E7E" w:rsidRDefault="00117BF6" w:rsidP="009A44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1E08F5" w14:textId="77777777" w:rsidR="00117BF6" w:rsidRPr="00122E61" w:rsidRDefault="00117BF6" w:rsidP="009A44D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14:paraId="134A9625" w14:textId="77777777" w:rsidR="00117BF6" w:rsidRPr="00993E7E" w:rsidRDefault="00117BF6" w:rsidP="009A44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538A1B8" w14:textId="77777777" w:rsidR="007B0705" w:rsidRPr="0042784E" w:rsidRDefault="007B0705" w:rsidP="007B0705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BC4E3C" w:rsidRPr="0042784E" w14:paraId="46D1FF4B" w14:textId="77777777" w:rsidTr="00FB4A7C">
        <w:trPr>
          <w:trHeight w:val="1288"/>
          <w:jc w:val="center"/>
        </w:trPr>
        <w:tc>
          <w:tcPr>
            <w:tcW w:w="1777" w:type="dxa"/>
            <w:shd w:val="clear" w:color="auto" w:fill="auto"/>
          </w:tcPr>
          <w:p w14:paraId="28A0D71A" w14:textId="666D310F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</w:tcPr>
          <w:p w14:paraId="3D68D052" w14:textId="35C7B16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1679" w:type="dxa"/>
            <w:shd w:val="clear" w:color="auto" w:fill="auto"/>
          </w:tcPr>
          <w:p w14:paraId="790CA563" w14:textId="5DBA3603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</w:rPr>
              <w:t>Отобранный участник</w:t>
            </w:r>
            <w:r w:rsidRPr="009328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</w:tcPr>
          <w:p w14:paraId="45CF4212" w14:textId="77777777" w:rsidR="00BC4E3C" w:rsidRPr="00932802" w:rsidRDefault="00BC4E3C" w:rsidP="001C5CEB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347DC10" w14:textId="3B267A04" w:rsidR="00BC4E3C" w:rsidRPr="0042784E" w:rsidRDefault="00BC4E3C" w:rsidP="001C5CE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328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A44D8" w:rsidRPr="00993E7E" w14:paraId="6DBEF614" w14:textId="77777777" w:rsidTr="009A44D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3BC3E8" w14:textId="77777777" w:rsidR="009A44D8" w:rsidRPr="00993E7E" w:rsidRDefault="009A44D8" w:rsidP="009A44D8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D73EB8" w14:textId="3D423D37" w:rsidR="009A44D8" w:rsidRPr="006D7272" w:rsidRDefault="00350FDF" w:rsidP="009A44D8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</w:rPr>
              <w:t xml:space="preserve">ООО </w:t>
            </w:r>
            <w:r>
              <w:rPr>
                <w:rFonts w:ascii="GHEA Grapalat" w:hAnsi="GHEA Grapalat" w:cs="Sylfaen"/>
                <w:lang w:val="hy-AM"/>
              </w:rPr>
              <w:t>«</w:t>
            </w:r>
            <w:r>
              <w:rPr>
                <w:rFonts w:ascii="GHEA Grapalat" w:hAnsi="GHEA Grapalat" w:cs="Sylfaen"/>
              </w:rPr>
              <w:t>Мрав Принт</w:t>
            </w:r>
            <w:r>
              <w:rPr>
                <w:rFonts w:ascii="GHEA Grapalat" w:hAnsi="GHEA Grapalat" w:cs="Sylfaen"/>
                <w:lang w:val="hy-AM"/>
              </w:rPr>
              <w:t>»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188E15D4" w14:textId="03069BED" w:rsidR="009A44D8" w:rsidRPr="00993E7E" w:rsidRDefault="009A44D8" w:rsidP="009A44D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DE82422" w14:textId="0E89E548" w:rsidR="009A44D8" w:rsidRPr="002E7F80" w:rsidRDefault="00350FDF" w:rsidP="009A44D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316.7</w:t>
            </w:r>
          </w:p>
        </w:tc>
      </w:tr>
    </w:tbl>
    <w:p w14:paraId="2AF4D722" w14:textId="77777777" w:rsidR="00FC6C43" w:rsidRDefault="00FC6C43" w:rsidP="00323255">
      <w:pPr>
        <w:pStyle w:val="BodyText2"/>
        <w:tabs>
          <w:tab w:val="left" w:pos="900"/>
        </w:tabs>
        <w:ind w:left="142"/>
        <w:rPr>
          <w:rFonts w:ascii="GHEA Grapalat" w:hAnsi="GHEA Grapalat"/>
          <w:szCs w:val="24"/>
          <w:lang w:val="hy-AM"/>
        </w:rPr>
      </w:pPr>
    </w:p>
    <w:p w14:paraId="7164BCC0" w14:textId="77777777" w:rsidR="00117BF6" w:rsidRDefault="00117BF6" w:rsidP="0094488D">
      <w:pPr>
        <w:ind w:firstLine="709"/>
        <w:jc w:val="both"/>
        <w:rPr>
          <w:rFonts w:ascii="GHEA Grapalat" w:hAnsi="GHEA Grapalat"/>
          <w:sz w:val="22"/>
          <w:szCs w:val="22"/>
        </w:rPr>
      </w:pPr>
    </w:p>
    <w:p w14:paraId="1817C809" w14:textId="77777777" w:rsidR="00073ED9" w:rsidRPr="003B5468" w:rsidRDefault="00073ED9" w:rsidP="00073ED9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1 статьи 10 Закона Республики Армения «О закупках», разместить объявления о решении заключить договор в справочнике. </w:t>
      </w:r>
    </w:p>
    <w:p w14:paraId="6361B2DF" w14:textId="77777777" w:rsidR="00073ED9" w:rsidRDefault="00073ED9" w:rsidP="00073ED9">
      <w:pPr>
        <w:ind w:firstLine="709"/>
        <w:jc w:val="both"/>
        <w:rPr>
          <w:rFonts w:ascii="GHEA Grapalat" w:hAnsi="GHEA Grapalat"/>
          <w:sz w:val="22"/>
          <w:szCs w:val="22"/>
        </w:rPr>
      </w:pPr>
      <w:r w:rsidRPr="003B5468">
        <w:rPr>
          <w:rFonts w:ascii="GHEA Grapalat" w:hAnsi="GHEA Grapalat"/>
          <w:sz w:val="22"/>
          <w:szCs w:val="22"/>
        </w:rPr>
        <w:t xml:space="preserve">Согласно части 4 статьи 10 Закона Республики Армения «О закупках», срок бездействия не применяется: </w:t>
      </w:r>
    </w:p>
    <w:p w14:paraId="2AAD8749" w14:textId="3E302056" w:rsidR="00323255" w:rsidRPr="007941BF" w:rsidRDefault="00323255" w:rsidP="00323255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E62404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</w:t>
      </w:r>
      <w:r w:rsidR="00715EC4" w:rsidRPr="00E62404">
        <w:rPr>
          <w:rFonts w:ascii="GHEA Grapalat" w:hAnsi="GHEA Grapalat"/>
          <w:szCs w:val="24"/>
        </w:rPr>
        <w:t>С</w:t>
      </w:r>
      <w:r w:rsidR="002E7F80" w:rsidRPr="00E62404">
        <w:rPr>
          <w:rFonts w:ascii="GHEA Grapalat" w:hAnsi="GHEA Grapalat"/>
          <w:szCs w:val="24"/>
        </w:rPr>
        <w:t xml:space="preserve">. </w:t>
      </w:r>
      <w:r w:rsidR="00715EC4" w:rsidRPr="00E62404">
        <w:rPr>
          <w:rFonts w:ascii="GHEA Grapalat" w:hAnsi="GHEA Grapalat"/>
          <w:szCs w:val="24"/>
        </w:rPr>
        <w:t>Адилханяну</w:t>
      </w:r>
      <w:r w:rsidRPr="00E62404">
        <w:rPr>
          <w:rFonts w:ascii="GHEA Grapalat" w:hAnsi="GHEA Grapalat"/>
          <w:szCs w:val="24"/>
        </w:rPr>
        <w:t xml:space="preserve"> к секретарю Оценочной комиссии под кодом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9A59C5">
        <w:rPr>
          <w:rFonts w:ascii="GHEA Grapalat" w:hAnsi="GHEA Grapalat"/>
          <w:b/>
          <w:sz w:val="22"/>
          <w:szCs w:val="22"/>
          <w:lang w:val="hy-AM"/>
        </w:rPr>
        <w:t>HHH-</w:t>
      </w:r>
      <w:r w:rsidR="009A59C5">
        <w:rPr>
          <w:rFonts w:ascii="GHEA Grapalat" w:hAnsi="GHEA Grapalat"/>
          <w:b/>
          <w:sz w:val="22"/>
          <w:szCs w:val="22"/>
        </w:rPr>
        <w:t>HMATs</w:t>
      </w:r>
      <w:r w:rsidR="009A59C5" w:rsidRPr="00C47B43">
        <w:rPr>
          <w:rFonts w:ascii="GHEA Grapalat" w:hAnsi="GHEA Grapalat"/>
          <w:b/>
          <w:sz w:val="22"/>
          <w:szCs w:val="22"/>
          <w:lang w:val="hy-AM"/>
        </w:rPr>
        <w:t>DzB-</w:t>
      </w:r>
      <w:r w:rsidR="009A59C5">
        <w:rPr>
          <w:rFonts w:ascii="GHEA Grapalat" w:hAnsi="GHEA Grapalat"/>
          <w:b/>
          <w:sz w:val="22"/>
          <w:szCs w:val="22"/>
        </w:rPr>
        <w:t>25/</w:t>
      </w:r>
      <w:r w:rsidR="009A59C5" w:rsidRPr="008714DE">
        <w:rPr>
          <w:rFonts w:ascii="GHEA Grapalat" w:hAnsi="GHEA Grapalat"/>
          <w:b/>
          <w:sz w:val="22"/>
          <w:szCs w:val="22"/>
        </w:rPr>
        <w:t>3</w:t>
      </w:r>
      <w:r w:rsidR="00FB4A7C">
        <w:rPr>
          <w:rFonts w:ascii="GHEA Grapalat" w:hAnsi="GHEA Grapalat"/>
          <w:b/>
          <w:sz w:val="22"/>
          <w:szCs w:val="22"/>
        </w:rPr>
        <w:t>.</w:t>
      </w:r>
      <w:r w:rsidRPr="007941BF">
        <w:rPr>
          <w:rFonts w:ascii="GHEA Grapalat" w:hAnsi="GHEA Grapalat"/>
          <w:sz w:val="22"/>
          <w:szCs w:val="22"/>
        </w:rPr>
        <w:t xml:space="preserve"> </w:t>
      </w:r>
    </w:p>
    <w:p w14:paraId="2E27D84A" w14:textId="1D43774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2E7F80">
        <w:rPr>
          <w:rFonts w:ascii="GHEA Grapalat" w:hAnsi="GHEA Grapalat"/>
          <w:szCs w:val="24"/>
          <w:lang w:val="hy-AM"/>
        </w:rPr>
        <w:t>7</w:t>
      </w:r>
      <w:r w:rsidR="00C46BF5">
        <w:rPr>
          <w:rFonts w:ascii="GHEA Grapalat" w:hAnsi="GHEA Grapalat"/>
          <w:szCs w:val="24"/>
          <w:lang w:val="hy-AM"/>
        </w:rPr>
        <w:t>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3412120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C46BF5">
        <w:rPr>
          <w:rFonts w:ascii="GHEA Grapalat" w:hAnsi="GHEA Grapalat"/>
          <w:szCs w:val="24"/>
          <w:lang w:val="en-US"/>
        </w:rPr>
        <w:t>sona</w:t>
      </w:r>
      <w:r w:rsidR="002E7F80" w:rsidRPr="00C46BF5">
        <w:rPr>
          <w:rFonts w:ascii="GHEA Grapalat" w:hAnsi="GHEA Grapalat"/>
          <w:szCs w:val="24"/>
        </w:rPr>
        <w:t>.</w:t>
      </w:r>
      <w:r w:rsidR="00C46BF5" w:rsidRPr="00C46BF5">
        <w:rPr>
          <w:rFonts w:ascii="GHEA Grapalat" w:hAnsi="GHEA Grapalat"/>
          <w:szCs w:val="24"/>
          <w:lang w:val="en-US"/>
        </w:rPr>
        <w:t>adilkhanyan</w:t>
      </w:r>
      <w:r w:rsidR="002E7F80" w:rsidRPr="00C46BF5">
        <w:rPr>
          <w:rFonts w:ascii="GHEA Grapalat" w:hAnsi="GHEA Grapalat"/>
          <w:szCs w:val="24"/>
        </w:rPr>
        <w:t>@1</w:t>
      </w:r>
      <w:r w:rsidR="002E7F80" w:rsidRPr="00C46BF5">
        <w:rPr>
          <w:rFonts w:ascii="GHEA Grapalat" w:hAnsi="GHEA Grapalat"/>
          <w:szCs w:val="24"/>
          <w:lang w:val="en-US"/>
        </w:rPr>
        <w:t>tv</w:t>
      </w:r>
      <w:r w:rsidR="002E7F80" w:rsidRPr="00C46BF5">
        <w:rPr>
          <w:rFonts w:ascii="GHEA Grapalat" w:hAnsi="GHEA Grapalat"/>
          <w:szCs w:val="24"/>
        </w:rPr>
        <w:t>.</w:t>
      </w:r>
      <w:r w:rsidR="002E7F80" w:rsidRPr="00C46BF5">
        <w:rPr>
          <w:rFonts w:ascii="GHEA Grapalat" w:hAnsi="GHEA Grapalat"/>
          <w:szCs w:val="24"/>
          <w:lang w:val="en-US"/>
        </w:rPr>
        <w:t>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6A7124EC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22E9A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45229150">
    <w:abstractNumId w:val="30"/>
  </w:num>
  <w:num w:numId="2" w16cid:durableId="1473257781">
    <w:abstractNumId w:val="25"/>
  </w:num>
  <w:num w:numId="3" w16cid:durableId="1596745051">
    <w:abstractNumId w:val="3"/>
  </w:num>
  <w:num w:numId="4" w16cid:durableId="956832997">
    <w:abstractNumId w:val="20"/>
  </w:num>
  <w:num w:numId="5" w16cid:durableId="1546720875">
    <w:abstractNumId w:val="34"/>
  </w:num>
  <w:num w:numId="6" w16cid:durableId="438795378">
    <w:abstractNumId w:val="18"/>
  </w:num>
  <w:num w:numId="7" w16cid:durableId="1864975526">
    <w:abstractNumId w:val="31"/>
  </w:num>
  <w:num w:numId="8" w16cid:durableId="677080828">
    <w:abstractNumId w:val="7"/>
  </w:num>
  <w:num w:numId="9" w16cid:durableId="623000111">
    <w:abstractNumId w:val="19"/>
  </w:num>
  <w:num w:numId="10" w16cid:durableId="951473278">
    <w:abstractNumId w:val="15"/>
  </w:num>
  <w:num w:numId="11" w16cid:durableId="2038194085">
    <w:abstractNumId w:val="12"/>
  </w:num>
  <w:num w:numId="12" w16cid:durableId="271086922">
    <w:abstractNumId w:val="0"/>
  </w:num>
  <w:num w:numId="13" w16cid:durableId="1328485856">
    <w:abstractNumId w:val="27"/>
  </w:num>
  <w:num w:numId="14" w16cid:durableId="134417326">
    <w:abstractNumId w:val="26"/>
  </w:num>
  <w:num w:numId="15" w16cid:durableId="550308813">
    <w:abstractNumId w:val="9"/>
  </w:num>
  <w:num w:numId="16" w16cid:durableId="832722071">
    <w:abstractNumId w:val="1"/>
  </w:num>
  <w:num w:numId="17" w16cid:durableId="387461006">
    <w:abstractNumId w:val="6"/>
  </w:num>
  <w:num w:numId="18" w16cid:durableId="1047725580">
    <w:abstractNumId w:val="23"/>
  </w:num>
  <w:num w:numId="19" w16cid:durableId="1025329628">
    <w:abstractNumId w:val="28"/>
  </w:num>
  <w:num w:numId="20" w16cid:durableId="1475562919">
    <w:abstractNumId w:val="2"/>
  </w:num>
  <w:num w:numId="21" w16cid:durableId="1788885838">
    <w:abstractNumId w:val="24"/>
  </w:num>
  <w:num w:numId="22" w16cid:durableId="1708408470">
    <w:abstractNumId w:val="29"/>
  </w:num>
  <w:num w:numId="23" w16cid:durableId="600726644">
    <w:abstractNumId w:val="8"/>
  </w:num>
  <w:num w:numId="24" w16cid:durableId="1913808089">
    <w:abstractNumId w:val="4"/>
  </w:num>
  <w:num w:numId="25" w16cid:durableId="858859510">
    <w:abstractNumId w:val="33"/>
  </w:num>
  <w:num w:numId="26" w16cid:durableId="1135371171">
    <w:abstractNumId w:val="22"/>
  </w:num>
  <w:num w:numId="27" w16cid:durableId="2007245195">
    <w:abstractNumId w:val="10"/>
  </w:num>
  <w:num w:numId="28" w16cid:durableId="1865710901">
    <w:abstractNumId w:val="13"/>
  </w:num>
  <w:num w:numId="29" w16cid:durableId="726420315">
    <w:abstractNumId w:val="32"/>
  </w:num>
  <w:num w:numId="30" w16cid:durableId="1364361009">
    <w:abstractNumId w:val="21"/>
  </w:num>
  <w:num w:numId="31" w16cid:durableId="1418939448">
    <w:abstractNumId w:val="21"/>
  </w:num>
  <w:num w:numId="32" w16cid:durableId="856040532">
    <w:abstractNumId w:val="16"/>
  </w:num>
  <w:num w:numId="33" w16cid:durableId="1938823433">
    <w:abstractNumId w:val="35"/>
  </w:num>
  <w:num w:numId="34" w16cid:durableId="153225695">
    <w:abstractNumId w:val="11"/>
  </w:num>
  <w:num w:numId="35" w16cid:durableId="1926303924">
    <w:abstractNumId w:val="14"/>
  </w:num>
  <w:num w:numId="36" w16cid:durableId="1686252418">
    <w:abstractNumId w:val="5"/>
  </w:num>
  <w:num w:numId="37" w16cid:durableId="13735307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5765A"/>
    <w:rsid w:val="00062BDF"/>
    <w:rsid w:val="00063D6E"/>
    <w:rsid w:val="000706DF"/>
    <w:rsid w:val="00073ED9"/>
    <w:rsid w:val="00075FE5"/>
    <w:rsid w:val="00076A79"/>
    <w:rsid w:val="00080923"/>
    <w:rsid w:val="000809F8"/>
    <w:rsid w:val="00082455"/>
    <w:rsid w:val="00083C68"/>
    <w:rsid w:val="0009444C"/>
    <w:rsid w:val="00096CC4"/>
    <w:rsid w:val="000A7841"/>
    <w:rsid w:val="000B6334"/>
    <w:rsid w:val="000C210A"/>
    <w:rsid w:val="000D3C84"/>
    <w:rsid w:val="000E6BC9"/>
    <w:rsid w:val="000F59A5"/>
    <w:rsid w:val="000F5D37"/>
    <w:rsid w:val="00100D10"/>
    <w:rsid w:val="00102A32"/>
    <w:rsid w:val="001038C8"/>
    <w:rsid w:val="00111211"/>
    <w:rsid w:val="00117BF6"/>
    <w:rsid w:val="00120E57"/>
    <w:rsid w:val="00122E61"/>
    <w:rsid w:val="00124077"/>
    <w:rsid w:val="00125AFF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CEB"/>
    <w:rsid w:val="001D5420"/>
    <w:rsid w:val="001F5BAF"/>
    <w:rsid w:val="00205535"/>
    <w:rsid w:val="002137CA"/>
    <w:rsid w:val="00216290"/>
    <w:rsid w:val="00220C11"/>
    <w:rsid w:val="0022406C"/>
    <w:rsid w:val="00226F64"/>
    <w:rsid w:val="0023034C"/>
    <w:rsid w:val="00230425"/>
    <w:rsid w:val="00231A32"/>
    <w:rsid w:val="00237045"/>
    <w:rsid w:val="00237D02"/>
    <w:rsid w:val="00245FAF"/>
    <w:rsid w:val="00256209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E7F80"/>
    <w:rsid w:val="002F50FC"/>
    <w:rsid w:val="002F643A"/>
    <w:rsid w:val="00301137"/>
    <w:rsid w:val="00302445"/>
    <w:rsid w:val="00303754"/>
    <w:rsid w:val="003057F7"/>
    <w:rsid w:val="00305963"/>
    <w:rsid w:val="00306FFC"/>
    <w:rsid w:val="00312898"/>
    <w:rsid w:val="00315746"/>
    <w:rsid w:val="0031734F"/>
    <w:rsid w:val="00323255"/>
    <w:rsid w:val="003356F2"/>
    <w:rsid w:val="00341CA5"/>
    <w:rsid w:val="00345C5A"/>
    <w:rsid w:val="00350FDF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111B6"/>
    <w:rsid w:val="004217E3"/>
    <w:rsid w:val="00430185"/>
    <w:rsid w:val="0043269D"/>
    <w:rsid w:val="0044195C"/>
    <w:rsid w:val="00441E90"/>
    <w:rsid w:val="00447753"/>
    <w:rsid w:val="0045265E"/>
    <w:rsid w:val="00452DB1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D7A07"/>
    <w:rsid w:val="004F596C"/>
    <w:rsid w:val="004F5A02"/>
    <w:rsid w:val="005067FE"/>
    <w:rsid w:val="005306D4"/>
    <w:rsid w:val="00531EA4"/>
    <w:rsid w:val="00532911"/>
    <w:rsid w:val="00532F01"/>
    <w:rsid w:val="00563B1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0259"/>
    <w:rsid w:val="006A7B07"/>
    <w:rsid w:val="006B7B4E"/>
    <w:rsid w:val="006F114D"/>
    <w:rsid w:val="006F7509"/>
    <w:rsid w:val="0071112C"/>
    <w:rsid w:val="00712A17"/>
    <w:rsid w:val="00715EC4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F5B"/>
    <w:rsid w:val="00765F01"/>
    <w:rsid w:val="007724C0"/>
    <w:rsid w:val="007807F3"/>
    <w:rsid w:val="007941BF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E9A"/>
    <w:rsid w:val="0092549D"/>
    <w:rsid w:val="009337B2"/>
    <w:rsid w:val="0094488D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A44D8"/>
    <w:rsid w:val="009A59C5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9399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BF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42C99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846"/>
    <w:rsid w:val="00DB6AA0"/>
    <w:rsid w:val="00DC4A38"/>
    <w:rsid w:val="00DF08F7"/>
    <w:rsid w:val="00E00DA9"/>
    <w:rsid w:val="00E0418F"/>
    <w:rsid w:val="00E0481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1A1A"/>
    <w:rsid w:val="00E527B7"/>
    <w:rsid w:val="00E55F33"/>
    <w:rsid w:val="00E615C8"/>
    <w:rsid w:val="00E62404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24E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172CC"/>
    <w:rsid w:val="00F22D7A"/>
    <w:rsid w:val="00F23628"/>
    <w:rsid w:val="00F313A6"/>
    <w:rsid w:val="00F32E9B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B4A7C"/>
    <w:rsid w:val="00FC062E"/>
    <w:rsid w:val="00FC3852"/>
    <w:rsid w:val="00FC6C43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32325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99</cp:revision>
  <cp:lastPrinted>2021-02-26T08:24:00Z</cp:lastPrinted>
  <dcterms:created xsi:type="dcterms:W3CDTF">2018-08-08T07:12:00Z</dcterms:created>
  <dcterms:modified xsi:type="dcterms:W3CDTF">2025-05-21T09:11:00Z</dcterms:modified>
</cp:coreProperties>
</file>